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71944" w14:textId="77777777" w:rsidR="00442A29" w:rsidRPr="004A7ECB" w:rsidRDefault="00442A29" w:rsidP="00442A29">
      <w:pPr>
        <w:jc w:val="center"/>
        <w:rPr>
          <w:rFonts w:ascii="Arial" w:eastAsia="Calibri" w:hAnsi="Arial" w:cs="Arial"/>
          <w:b/>
          <w:lang w:val="es-PR"/>
        </w:rPr>
      </w:pPr>
      <w:r w:rsidRPr="004A7ECB">
        <w:rPr>
          <w:rFonts w:ascii="Arial" w:eastAsia="Calibri" w:hAnsi="Arial" w:cs="Arial"/>
          <w:b/>
          <w:lang w:val="es-PR"/>
        </w:rPr>
        <w:t>Logo oficial de la Agencia</w:t>
      </w:r>
    </w:p>
    <w:p w14:paraId="64412A8E" w14:textId="77777777" w:rsidR="00442A29" w:rsidRPr="004A7ECB" w:rsidRDefault="00442A29" w:rsidP="00442A29">
      <w:pPr>
        <w:jc w:val="center"/>
        <w:rPr>
          <w:rFonts w:ascii="Arial" w:eastAsia="Calibri" w:hAnsi="Arial" w:cs="Arial"/>
          <w:b/>
          <w:lang w:val="es-PR"/>
        </w:rPr>
      </w:pPr>
      <w:r w:rsidRPr="004A7ECB">
        <w:rPr>
          <w:rFonts w:ascii="Arial" w:eastAsia="Calibri" w:hAnsi="Arial" w:cs="Arial"/>
          <w:b/>
          <w:lang w:val="es-PR"/>
        </w:rPr>
        <w:t>Gobierno de Puerto Rico</w:t>
      </w:r>
    </w:p>
    <w:p w14:paraId="330A7628" w14:textId="77777777" w:rsidR="00442A29" w:rsidRPr="004A7ECB" w:rsidRDefault="00442A29" w:rsidP="00442A29">
      <w:pPr>
        <w:jc w:val="center"/>
        <w:rPr>
          <w:rFonts w:ascii="Arial" w:eastAsia="Calibri" w:hAnsi="Arial" w:cs="Arial"/>
          <w:b/>
          <w:lang w:val="es-PR"/>
        </w:rPr>
      </w:pPr>
      <w:r w:rsidRPr="004A7ECB">
        <w:rPr>
          <w:rFonts w:ascii="Arial" w:eastAsia="Calibri" w:hAnsi="Arial" w:cs="Arial"/>
          <w:b/>
          <w:lang w:val="es-PR"/>
        </w:rPr>
        <w:t>Nombre de la Agencia</w:t>
      </w:r>
    </w:p>
    <w:p w14:paraId="3363BDF0" w14:textId="77777777" w:rsidR="00442A29" w:rsidRPr="004A7ECB" w:rsidRDefault="00442A29" w:rsidP="00442A29">
      <w:pPr>
        <w:jc w:val="center"/>
        <w:rPr>
          <w:rFonts w:ascii="Arial" w:eastAsia="Calibri" w:hAnsi="Arial" w:cs="Arial"/>
          <w:b/>
          <w:lang w:val="es-PR"/>
        </w:rPr>
      </w:pPr>
    </w:p>
    <w:p w14:paraId="147A7F20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3A6BA76C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  <w:r w:rsidRPr="004A7ECB">
        <w:rPr>
          <w:rFonts w:ascii="Arial" w:eastAsia="Calibri" w:hAnsi="Arial" w:cs="Arial"/>
          <w:b/>
          <w:lang w:val="es-PR"/>
        </w:rPr>
        <w:t>Misión de la Agencia:</w:t>
      </w:r>
      <w:r w:rsidRPr="004A7ECB">
        <w:rPr>
          <w:rFonts w:ascii="Arial" w:eastAsia="Calibri" w:hAnsi="Arial" w:cs="Arial"/>
          <w:b/>
          <w:lang w:val="es-PR"/>
        </w:rPr>
        <w:tab/>
      </w:r>
    </w:p>
    <w:p w14:paraId="4F02A7EF" w14:textId="77777777" w:rsidR="00442A29" w:rsidRPr="004A7ECB" w:rsidRDefault="00442A29" w:rsidP="00442A29">
      <w:pPr>
        <w:rPr>
          <w:rFonts w:ascii="Arial" w:eastAsia="Calibri" w:hAnsi="Arial" w:cs="Arial"/>
          <w:lang w:val="es-PR"/>
        </w:rPr>
      </w:pPr>
    </w:p>
    <w:p w14:paraId="33F16387" w14:textId="77777777" w:rsidR="00442A29" w:rsidRPr="004A7ECB" w:rsidRDefault="00442A29" w:rsidP="00442A29">
      <w:pPr>
        <w:rPr>
          <w:rFonts w:ascii="Arial" w:eastAsia="Calibri" w:hAnsi="Arial" w:cs="Arial"/>
          <w:lang w:val="es-PR"/>
        </w:rPr>
      </w:pPr>
    </w:p>
    <w:p w14:paraId="4E83F481" w14:textId="77777777" w:rsidR="00442A29" w:rsidRPr="004A7ECB" w:rsidRDefault="00442A29" w:rsidP="00442A29">
      <w:pPr>
        <w:rPr>
          <w:rFonts w:ascii="Arial" w:eastAsia="Calibri" w:hAnsi="Arial" w:cs="Arial"/>
          <w:lang w:val="es-PR"/>
        </w:rPr>
      </w:pPr>
    </w:p>
    <w:p w14:paraId="3747D720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5A14AD6E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664E47C0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64237514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3F4F626C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637FA120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  <w:r w:rsidRPr="004A7ECB">
        <w:rPr>
          <w:rFonts w:ascii="Arial" w:eastAsia="Calibri" w:hAnsi="Arial" w:cs="Arial"/>
          <w:b/>
          <w:lang w:val="es-PR"/>
        </w:rPr>
        <w:t>Base Legal:</w:t>
      </w:r>
    </w:p>
    <w:p w14:paraId="325524F0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0776DCA3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75FB1DB2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3DAF369E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05CF161B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748FC0F4" w14:textId="77777777" w:rsidR="00442A29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49EA44DB" w14:textId="77777777" w:rsidR="00F73506" w:rsidRPr="004A7ECB" w:rsidRDefault="00F73506" w:rsidP="00442A29">
      <w:pPr>
        <w:rPr>
          <w:rFonts w:ascii="Arial" w:eastAsia="Calibri" w:hAnsi="Arial" w:cs="Arial"/>
          <w:b/>
          <w:lang w:val="es-PR"/>
        </w:rPr>
      </w:pPr>
    </w:p>
    <w:p w14:paraId="3B6054E9" w14:textId="77777777" w:rsidR="00F73506" w:rsidRPr="004A7ECB" w:rsidRDefault="00F73506" w:rsidP="00442A29">
      <w:pPr>
        <w:rPr>
          <w:rFonts w:ascii="Arial" w:eastAsia="Calibri" w:hAnsi="Arial" w:cs="Arial"/>
          <w:b/>
          <w:lang w:val="es-PR"/>
        </w:rPr>
      </w:pPr>
    </w:p>
    <w:p w14:paraId="79A62FD4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</w:p>
    <w:p w14:paraId="7785D944" w14:textId="77777777" w:rsidR="00442A29" w:rsidRPr="004A7ECB" w:rsidRDefault="00442A29" w:rsidP="00442A29">
      <w:pPr>
        <w:rPr>
          <w:rFonts w:ascii="Arial" w:eastAsia="Calibri" w:hAnsi="Arial" w:cs="Arial"/>
          <w:b/>
          <w:lang w:val="es-PR"/>
        </w:rPr>
      </w:pPr>
      <w:r w:rsidRPr="004A7ECB">
        <w:rPr>
          <w:rFonts w:ascii="Arial" w:eastAsia="Calibri" w:hAnsi="Arial" w:cs="Arial"/>
          <w:b/>
          <w:lang w:val="es-PR"/>
        </w:rPr>
        <w:t>Firma del Director(a) de Agencia y título:</w:t>
      </w:r>
    </w:p>
    <w:p w14:paraId="64ECEC47" w14:textId="77777777" w:rsidR="00442A29" w:rsidRPr="00F73506" w:rsidRDefault="00442A29">
      <w:pPr>
        <w:rPr>
          <w:rFonts w:ascii="Arial" w:eastAsia="Calibri" w:hAnsi="Arial" w:cs="Arial"/>
          <w:b/>
        </w:rPr>
        <w:sectPr w:rsidR="00442A29" w:rsidRPr="00F73506" w:rsidSect="00F735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864" w:bottom="1440" w:left="864" w:header="720" w:footer="720" w:gutter="0"/>
          <w:cols w:space="720"/>
          <w:docGrid w:linePitch="360"/>
        </w:sectPr>
      </w:pPr>
      <w:proofErr w:type="spellStart"/>
      <w:r w:rsidRPr="008364FF">
        <w:rPr>
          <w:rFonts w:ascii="Arial" w:eastAsia="Calibri" w:hAnsi="Arial" w:cs="Arial"/>
          <w:b/>
        </w:rPr>
        <w:t>Fecha</w:t>
      </w:r>
      <w:proofErr w:type="spellEnd"/>
      <w:r w:rsidRPr="008364FF">
        <w:rPr>
          <w:rFonts w:ascii="Arial" w:eastAsia="Calibri" w:hAnsi="Arial" w:cs="Arial"/>
          <w:b/>
        </w:rPr>
        <w:t xml:space="preserve">: </w:t>
      </w:r>
    </w:p>
    <w:p w14:paraId="70315341" w14:textId="77777777" w:rsidR="00177248" w:rsidRDefault="00A42A4B">
      <w:pPr>
        <w:rPr>
          <w:noProof/>
        </w:rPr>
      </w:pPr>
      <w:r>
        <w:rPr>
          <w:noProof/>
        </w:rPr>
        <w:lastRenderedPageBreak/>
        <w:pict w14:anchorId="69DAA800">
          <v:group id="_x0000_s1031" style="position:absolute;margin-left:0;margin-top:-24pt;width:384.1pt;height:122.65pt;z-index:251657728" coordorigin="864,960" coordsize="7682,2453">
            <v:group id="Group 5" o:spid="_x0000_s1027" style="position:absolute;left:864;top:960;width:7682;height:2453" coordsize="48780,155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width:48780;height:15576;visibility:visible">
                <v:imagedata r:id="rId17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8458;top:9067;width:31432;height:4147;visibility:visible" stroked="f">
                <v:textbox style="mso-next-textbox:#Text Box 2;mso-fit-shape-to-text:t">
                  <w:txbxContent>
                    <w:p w14:paraId="2E75581D" w14:textId="77777777" w:rsidR="00A42A4B" w:rsidRDefault="00A42A4B" w:rsidP="00A42A4B"/>
                  </w:txbxContent>
                </v:textbox>
              </v:shape>
            </v:group>
            <v:shape id="Text Box 2" o:spid="_x0000_s1030" type="#_x0000_t202" style="position:absolute;left:1902;top:2535;width:3588;height:401;visibility:visible;mso-wrap-distance-top:3.6pt;mso-wrap-distance-bottom:3.6pt;mso-width-relative:margin;mso-height-relative:margin" stroked="f">
              <v:textbox style="mso-next-textbox:#Text Box 2">
                <w:txbxContent>
                  <w:p w14:paraId="3E797DBC" w14:textId="77777777" w:rsidR="00A42A4B" w:rsidRPr="00A42A4B" w:rsidRDefault="00A42A4B">
                    <w:pPr>
                      <w:rPr>
                        <w:lang w:val="es-PR"/>
                      </w:rPr>
                    </w:pPr>
                    <w:r w:rsidRPr="004A7ECB">
                      <w:rPr>
                        <w:noProof/>
                        <w:lang w:val="es-PR"/>
                      </w:rPr>
                      <w:t>[</w:t>
                    </w:r>
                    <w:r w:rsidRPr="004A7ECB">
                      <w:rPr>
                        <w:noProof/>
                        <w:sz w:val="20"/>
                        <w:szCs w:val="20"/>
                        <w:lang w:val="es-PR"/>
                      </w:rPr>
                      <w:t>Favor sustituir por logo de la agencia</w:t>
                    </w:r>
                    <w:r w:rsidRPr="004A7ECB">
                      <w:rPr>
                        <w:noProof/>
                        <w:lang w:val="es-PR"/>
                      </w:rPr>
                      <w:t>]</w:t>
                    </w:r>
                  </w:p>
                </w:txbxContent>
              </v:textbox>
            </v:shape>
          </v:group>
        </w:pict>
      </w:r>
    </w:p>
    <w:p w14:paraId="2F53E14C" w14:textId="77777777" w:rsidR="00A42A4B" w:rsidRDefault="00A42A4B">
      <w:pPr>
        <w:rPr>
          <w:noProof/>
          <w:lang w:val="es-PR"/>
        </w:rPr>
      </w:pPr>
    </w:p>
    <w:p w14:paraId="3FF6DDAD" w14:textId="77777777" w:rsidR="00A42A4B" w:rsidRDefault="00A42A4B">
      <w:pPr>
        <w:rPr>
          <w:noProof/>
          <w:lang w:val="es-PR"/>
        </w:rPr>
      </w:pPr>
    </w:p>
    <w:p w14:paraId="7CA3111B" w14:textId="77777777" w:rsidR="00D021FF" w:rsidRPr="00F535E7" w:rsidRDefault="00D021FF" w:rsidP="00D021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F535E7">
        <w:rPr>
          <w:rFonts w:ascii="Arial" w:hAnsi="Arial" w:cs="Arial"/>
          <w:b/>
          <w:sz w:val="24"/>
          <w:szCs w:val="24"/>
          <w:lang w:val="es-ES_tradnl"/>
        </w:rPr>
        <w:t xml:space="preserve">Plan Estratégico </w:t>
      </w:r>
      <w:r w:rsidR="00572C6D">
        <w:rPr>
          <w:rFonts w:ascii="Arial" w:hAnsi="Arial" w:cs="Arial"/>
          <w:b/>
          <w:sz w:val="24"/>
          <w:szCs w:val="24"/>
          <w:lang w:val="es-ES_tradnl"/>
        </w:rPr>
        <w:t>20</w:t>
      </w:r>
      <w:r w:rsidR="00A42A4B">
        <w:rPr>
          <w:rFonts w:ascii="Arial" w:hAnsi="Arial" w:cs="Arial"/>
          <w:b/>
          <w:sz w:val="24"/>
          <w:szCs w:val="24"/>
          <w:lang w:val="es-ES_tradnl"/>
        </w:rPr>
        <w:t>___</w:t>
      </w:r>
      <w:r w:rsidR="00572C6D">
        <w:rPr>
          <w:rFonts w:ascii="Arial" w:hAnsi="Arial" w:cs="Arial"/>
          <w:b/>
          <w:sz w:val="24"/>
          <w:szCs w:val="24"/>
          <w:lang w:val="es-ES_tradnl"/>
        </w:rPr>
        <w:t>-20</w:t>
      </w:r>
      <w:r w:rsidR="00A42A4B">
        <w:rPr>
          <w:rFonts w:ascii="Arial" w:hAnsi="Arial" w:cs="Arial"/>
          <w:b/>
          <w:sz w:val="24"/>
          <w:szCs w:val="24"/>
          <w:lang w:val="es-ES_tradnl"/>
        </w:rPr>
        <w:t>___</w:t>
      </w:r>
    </w:p>
    <w:p w14:paraId="16D44228" w14:textId="77777777" w:rsidR="00D021FF" w:rsidRPr="00F535E7" w:rsidRDefault="00D021FF" w:rsidP="00D021FF">
      <w:pPr>
        <w:spacing w:after="0" w:line="240" w:lineRule="auto"/>
        <w:rPr>
          <w:rFonts w:ascii="Arial" w:hAnsi="Arial" w:cs="Arial"/>
          <w:sz w:val="16"/>
          <w:szCs w:val="16"/>
          <w:lang w:val="es-ES_tradnl"/>
        </w:rPr>
      </w:pPr>
    </w:p>
    <w:p w14:paraId="67FAAA0F" w14:textId="77777777" w:rsidR="000A6F09" w:rsidRPr="00F535E7" w:rsidRDefault="00114BF1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   </w:t>
      </w:r>
      <w:r w:rsidR="009C1352" w:rsidRPr="00F535E7">
        <w:rPr>
          <w:rFonts w:ascii="Arial" w:hAnsi="Arial" w:cs="Arial"/>
          <w:sz w:val="24"/>
          <w:szCs w:val="24"/>
          <w:lang w:val="es-ES_tradnl"/>
        </w:rPr>
        <w:t>Agencia</w:t>
      </w:r>
      <w:r w:rsidR="000A6F09" w:rsidRPr="00F535E7">
        <w:rPr>
          <w:rFonts w:ascii="Arial" w:hAnsi="Arial" w:cs="Arial"/>
          <w:sz w:val="24"/>
          <w:szCs w:val="24"/>
          <w:lang w:val="es-ES_tradnl"/>
        </w:rPr>
        <w:t>:</w:t>
      </w:r>
      <w:r w:rsidR="009C1352" w:rsidRPr="00F535E7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0A6F09" w:rsidRPr="00F535E7">
        <w:rPr>
          <w:rFonts w:ascii="Arial" w:hAnsi="Arial" w:cs="Arial"/>
          <w:sz w:val="24"/>
          <w:szCs w:val="24"/>
          <w:lang w:val="es-ES_tradnl"/>
        </w:rPr>
        <w:t>_______________________________________</w:t>
      </w:r>
    </w:p>
    <w:p w14:paraId="165ADDC4" w14:textId="77777777" w:rsidR="00D021FF" w:rsidRPr="00D021FF" w:rsidRDefault="00D021FF" w:rsidP="00D021FF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"/>
        <w:gridCol w:w="3853"/>
        <w:gridCol w:w="11"/>
        <w:gridCol w:w="3073"/>
        <w:gridCol w:w="11"/>
        <w:gridCol w:w="2100"/>
        <w:gridCol w:w="11"/>
        <w:gridCol w:w="2059"/>
        <w:gridCol w:w="11"/>
        <w:gridCol w:w="2040"/>
        <w:gridCol w:w="11"/>
        <w:gridCol w:w="2662"/>
        <w:gridCol w:w="11"/>
        <w:gridCol w:w="2419"/>
        <w:gridCol w:w="11"/>
      </w:tblGrid>
      <w:tr w:rsidR="008C5FAA" w:rsidRPr="00123D7A" w14:paraId="49C5DD33" w14:textId="77777777" w:rsidTr="00114BF1">
        <w:trPr>
          <w:gridAfter w:val="1"/>
          <w:wAfter w:w="11" w:type="dxa"/>
          <w:trHeight w:val="460"/>
          <w:tblHeader/>
          <w:jc w:val="center"/>
        </w:trPr>
        <w:tc>
          <w:tcPr>
            <w:tcW w:w="3864" w:type="dxa"/>
            <w:gridSpan w:val="2"/>
            <w:shd w:val="clear" w:color="auto" w:fill="auto"/>
            <w:vAlign w:val="center"/>
          </w:tcPr>
          <w:p w14:paraId="36FA534A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C5A025E" w14:textId="77777777" w:rsidR="008C5FA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419AABC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Meta Estratégica</w:t>
            </w:r>
          </w:p>
        </w:tc>
        <w:tc>
          <w:tcPr>
            <w:tcW w:w="3084" w:type="dxa"/>
            <w:gridSpan w:val="2"/>
            <w:shd w:val="clear" w:color="auto" w:fill="auto"/>
            <w:vAlign w:val="center"/>
          </w:tcPr>
          <w:p w14:paraId="47B7DF4A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73FDF06C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Objetivo Estratégico</w:t>
            </w:r>
          </w:p>
        </w:tc>
        <w:tc>
          <w:tcPr>
            <w:tcW w:w="6232" w:type="dxa"/>
            <w:gridSpan w:val="6"/>
            <w:shd w:val="clear" w:color="auto" w:fill="auto"/>
            <w:vAlign w:val="center"/>
          </w:tcPr>
          <w:p w14:paraId="6FFD5791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Análisis Estratégico</w:t>
            </w:r>
          </w:p>
        </w:tc>
        <w:tc>
          <w:tcPr>
            <w:tcW w:w="2673" w:type="dxa"/>
            <w:gridSpan w:val="2"/>
            <w:vAlign w:val="center"/>
          </w:tcPr>
          <w:p w14:paraId="65154B16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Breve resumen de cómo los objetivos identificados para la meta podrán asegurar su cumplimiento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14:paraId="7CEE7D1B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4426726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Factores externos que pueden afectar la</w:t>
            </w:r>
          </w:p>
          <w:p w14:paraId="627BFDD6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consecución del objetivo</w:t>
            </w:r>
          </w:p>
        </w:tc>
      </w:tr>
      <w:tr w:rsidR="008C5FAA" w:rsidRPr="00123D7A" w14:paraId="61CC6550" w14:textId="77777777" w:rsidTr="00114BF1">
        <w:trPr>
          <w:gridBefore w:val="1"/>
          <w:wBefore w:w="11" w:type="dxa"/>
          <w:trHeight w:val="460"/>
          <w:tblHeader/>
          <w:jc w:val="center"/>
        </w:trPr>
        <w:tc>
          <w:tcPr>
            <w:tcW w:w="38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C3BAEE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E70849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14:paraId="0335D1D5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Legislación Vigente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42BF8EC7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Tecnología Requerida</w:t>
            </w: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14:paraId="49D53D30" w14:textId="77777777" w:rsidR="008C5FAA" w:rsidRPr="00123D7A" w:rsidRDefault="008C5FAA" w:rsidP="00114B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23D7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Recursos Humanos</w:t>
            </w:r>
          </w:p>
        </w:tc>
        <w:tc>
          <w:tcPr>
            <w:tcW w:w="2673" w:type="dxa"/>
            <w:gridSpan w:val="2"/>
          </w:tcPr>
          <w:p w14:paraId="14994391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</w:tcPr>
          <w:p w14:paraId="56C1BF1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C5FAA" w:rsidRPr="00123D7A" w14:paraId="678B13B1" w14:textId="77777777" w:rsidTr="00114BF1">
        <w:trPr>
          <w:gridAfter w:val="1"/>
          <w:wAfter w:w="11" w:type="dxa"/>
          <w:trHeight w:val="460"/>
          <w:jc w:val="center"/>
        </w:trPr>
        <w:tc>
          <w:tcPr>
            <w:tcW w:w="3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57A259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1FC2CF0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54CFBA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</w:tcPr>
          <w:p w14:paraId="7AB1D28E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12E79670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5982FC1C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3" w:type="dxa"/>
            <w:gridSpan w:val="2"/>
          </w:tcPr>
          <w:p w14:paraId="110EAB92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D8BB01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C5FAA" w:rsidRPr="00123D7A" w14:paraId="2D7A0B18" w14:textId="77777777" w:rsidTr="00114BF1">
        <w:trPr>
          <w:gridAfter w:val="1"/>
          <w:wAfter w:w="11" w:type="dxa"/>
          <w:trHeight w:val="460"/>
          <w:jc w:val="center"/>
        </w:trPr>
        <w:tc>
          <w:tcPr>
            <w:tcW w:w="3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7F50BB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7848F131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9EE26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</w:tcPr>
          <w:p w14:paraId="1211D956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51CB6E31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044F1F40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3" w:type="dxa"/>
            <w:gridSpan w:val="2"/>
          </w:tcPr>
          <w:p w14:paraId="6A6E9EBB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CC6CE3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C5FAA" w:rsidRPr="00123D7A" w14:paraId="2CEA5841" w14:textId="77777777" w:rsidTr="00114BF1">
        <w:trPr>
          <w:gridAfter w:val="1"/>
          <w:wAfter w:w="11" w:type="dxa"/>
          <w:trHeight w:val="460"/>
          <w:jc w:val="center"/>
        </w:trPr>
        <w:tc>
          <w:tcPr>
            <w:tcW w:w="3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86E43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47AD24F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315F6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</w:tcPr>
          <w:p w14:paraId="60CE6278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68A4893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0B309A83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3" w:type="dxa"/>
            <w:gridSpan w:val="2"/>
          </w:tcPr>
          <w:p w14:paraId="62A4486A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7AE68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C5FAA" w:rsidRPr="00123D7A" w14:paraId="65748384" w14:textId="77777777" w:rsidTr="00114BF1">
        <w:trPr>
          <w:gridAfter w:val="1"/>
          <w:wAfter w:w="11" w:type="dxa"/>
          <w:trHeight w:val="460"/>
          <w:jc w:val="center"/>
        </w:trPr>
        <w:tc>
          <w:tcPr>
            <w:tcW w:w="3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88A9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AF94F38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0F010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</w:tcPr>
          <w:p w14:paraId="66E64BAF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2BF2696B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0DC2F67B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3" w:type="dxa"/>
            <w:gridSpan w:val="2"/>
          </w:tcPr>
          <w:p w14:paraId="0B76808A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2DD5EB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C5FAA" w:rsidRPr="00123D7A" w14:paraId="37C02D88" w14:textId="77777777" w:rsidTr="00114BF1">
        <w:trPr>
          <w:gridAfter w:val="1"/>
          <w:wAfter w:w="11" w:type="dxa"/>
          <w:trHeight w:val="460"/>
          <w:jc w:val="center"/>
        </w:trPr>
        <w:tc>
          <w:tcPr>
            <w:tcW w:w="3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6556A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3C67A404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C057E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</w:tcPr>
          <w:p w14:paraId="3B3B9D06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7903B888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1ECB32F1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3" w:type="dxa"/>
            <w:gridSpan w:val="2"/>
          </w:tcPr>
          <w:p w14:paraId="746E1300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DBE3D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C5FAA" w:rsidRPr="00123D7A" w14:paraId="4EDC6ED7" w14:textId="77777777" w:rsidTr="00114BF1">
        <w:trPr>
          <w:gridAfter w:val="1"/>
          <w:wAfter w:w="11" w:type="dxa"/>
          <w:trHeight w:val="460"/>
          <w:jc w:val="center"/>
        </w:trPr>
        <w:tc>
          <w:tcPr>
            <w:tcW w:w="3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9F9B5D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20181A46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B4C0F3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</w:tcPr>
          <w:p w14:paraId="4C5B1C18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5E519B2F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7BBB4B70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3" w:type="dxa"/>
            <w:gridSpan w:val="2"/>
          </w:tcPr>
          <w:p w14:paraId="5B4A0112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17F34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C5FAA" w:rsidRPr="00123D7A" w14:paraId="610DDB60" w14:textId="77777777" w:rsidTr="00114BF1">
        <w:trPr>
          <w:gridAfter w:val="1"/>
          <w:wAfter w:w="11" w:type="dxa"/>
          <w:trHeight w:val="460"/>
          <w:jc w:val="center"/>
        </w:trPr>
        <w:tc>
          <w:tcPr>
            <w:tcW w:w="3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50099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444ED42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EEA99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</w:tcPr>
          <w:p w14:paraId="458ABF7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76DFB71B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7F806B3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3" w:type="dxa"/>
            <w:gridSpan w:val="2"/>
          </w:tcPr>
          <w:p w14:paraId="7C9DDFBD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9D4FDE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C5FAA" w:rsidRPr="00123D7A" w14:paraId="5E852626" w14:textId="77777777" w:rsidTr="00114BF1">
        <w:trPr>
          <w:gridAfter w:val="1"/>
          <w:wAfter w:w="11" w:type="dxa"/>
          <w:trHeight w:val="460"/>
          <w:jc w:val="center"/>
        </w:trPr>
        <w:tc>
          <w:tcPr>
            <w:tcW w:w="3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A5E902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8EA96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11" w:type="dxa"/>
            <w:gridSpan w:val="2"/>
            <w:shd w:val="clear" w:color="auto" w:fill="auto"/>
          </w:tcPr>
          <w:p w14:paraId="407C55E2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7CF78D53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3FF59B45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3" w:type="dxa"/>
            <w:gridSpan w:val="2"/>
          </w:tcPr>
          <w:p w14:paraId="4C52721E" w14:textId="77777777" w:rsidR="008C5FAA" w:rsidRPr="00123D7A" w:rsidRDefault="008C5FAA" w:rsidP="00123D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0D0C1" w14:textId="77777777" w:rsidR="008C5FAA" w:rsidRPr="00123D7A" w:rsidRDefault="008C5FAA" w:rsidP="007E3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</w:tbl>
    <w:p w14:paraId="351555D3" w14:textId="77777777" w:rsidR="00D021FF" w:rsidRPr="00D021FF" w:rsidRDefault="00D021FF" w:rsidP="00D021FF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p w14:paraId="0E8A4736" w14:textId="77777777" w:rsidR="00E10645" w:rsidRPr="00F535E7" w:rsidRDefault="00114BF1" w:rsidP="00F535E7">
      <w:pPr>
        <w:spacing w:after="0"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  </w:t>
      </w:r>
      <w:r w:rsidR="009C1352" w:rsidRPr="00F535E7">
        <w:rPr>
          <w:rFonts w:ascii="Arial" w:hAnsi="Arial" w:cs="Arial"/>
          <w:lang w:val="es-ES_tradnl"/>
        </w:rPr>
        <w:t>Firma Director(a) de Agencia: __________________________________</w:t>
      </w:r>
      <w:r w:rsidR="009C1352" w:rsidRPr="00F535E7">
        <w:rPr>
          <w:rFonts w:ascii="Arial" w:hAnsi="Arial" w:cs="Arial"/>
          <w:lang w:val="es-ES_tradnl"/>
        </w:rPr>
        <w:tab/>
      </w:r>
      <w:r w:rsidR="00BB0E9F" w:rsidRPr="00F535E7">
        <w:rPr>
          <w:rFonts w:ascii="Arial" w:hAnsi="Arial" w:cs="Arial"/>
          <w:lang w:val="es-ES_tradnl"/>
        </w:rPr>
        <w:tab/>
      </w:r>
      <w:r w:rsidR="00BB0E9F" w:rsidRPr="00F535E7">
        <w:rPr>
          <w:rFonts w:ascii="Arial" w:hAnsi="Arial" w:cs="Arial"/>
          <w:lang w:val="es-ES_tradnl"/>
        </w:rPr>
        <w:tab/>
      </w:r>
      <w:r w:rsidR="00BB0E9F" w:rsidRPr="00F535E7">
        <w:rPr>
          <w:rFonts w:ascii="Arial" w:hAnsi="Arial" w:cs="Arial"/>
          <w:lang w:val="es-ES_tradnl"/>
        </w:rPr>
        <w:tab/>
      </w:r>
      <w:r w:rsidR="009C1352" w:rsidRPr="00F535E7">
        <w:rPr>
          <w:rFonts w:ascii="Arial" w:hAnsi="Arial" w:cs="Arial"/>
          <w:lang w:val="es-ES_tradnl"/>
        </w:rPr>
        <w:t xml:space="preserve">Firma de </w:t>
      </w:r>
      <w:r w:rsidR="00BB0E9F" w:rsidRPr="00F535E7">
        <w:rPr>
          <w:rFonts w:ascii="Arial" w:hAnsi="Arial" w:cs="Arial"/>
          <w:lang w:val="es-ES_tradnl"/>
        </w:rPr>
        <w:t>Empleado</w:t>
      </w:r>
      <w:r w:rsidR="009C1352" w:rsidRPr="00F535E7">
        <w:rPr>
          <w:rFonts w:ascii="Arial" w:hAnsi="Arial" w:cs="Arial"/>
          <w:lang w:val="es-ES_tradnl"/>
        </w:rPr>
        <w:t>(a) de Agencia: ______________________________</w:t>
      </w:r>
    </w:p>
    <w:sectPr w:rsidR="00E10645" w:rsidRPr="00F535E7" w:rsidSect="00114BF1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AFFDE" w14:textId="77777777" w:rsidR="002A4170" w:rsidRDefault="002A4170" w:rsidP="00A42A4B">
      <w:pPr>
        <w:spacing w:after="0" w:line="240" w:lineRule="auto"/>
      </w:pPr>
      <w:r>
        <w:separator/>
      </w:r>
    </w:p>
  </w:endnote>
  <w:endnote w:type="continuationSeparator" w:id="0">
    <w:p w14:paraId="74D255FE" w14:textId="77777777" w:rsidR="002A4170" w:rsidRDefault="002A4170" w:rsidP="00A42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0A052" w14:textId="77777777" w:rsidR="00A42A4B" w:rsidRDefault="00A42A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95AB1" w14:textId="77777777" w:rsidR="00A42A4B" w:rsidRDefault="00A42A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BB3E3" w14:textId="77777777" w:rsidR="00A42A4B" w:rsidRDefault="00A42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BE97C" w14:textId="77777777" w:rsidR="002A4170" w:rsidRDefault="002A4170" w:rsidP="00A42A4B">
      <w:pPr>
        <w:spacing w:after="0" w:line="240" w:lineRule="auto"/>
      </w:pPr>
      <w:r>
        <w:separator/>
      </w:r>
    </w:p>
  </w:footnote>
  <w:footnote w:type="continuationSeparator" w:id="0">
    <w:p w14:paraId="16BBCA88" w14:textId="77777777" w:rsidR="002A4170" w:rsidRDefault="002A4170" w:rsidP="00A42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3C42A" w14:textId="77777777" w:rsidR="00A42A4B" w:rsidRDefault="00A42A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C4B94" w14:textId="77777777" w:rsidR="00A42A4B" w:rsidRDefault="00A42A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A5815" w14:textId="77777777" w:rsidR="00A42A4B" w:rsidRDefault="00A42A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21FF"/>
    <w:rsid w:val="000A6F09"/>
    <w:rsid w:val="000D20A1"/>
    <w:rsid w:val="000E43E0"/>
    <w:rsid w:val="00114BF1"/>
    <w:rsid w:val="00123D7A"/>
    <w:rsid w:val="00177248"/>
    <w:rsid w:val="001C6F21"/>
    <w:rsid w:val="001D1A7A"/>
    <w:rsid w:val="00202BB8"/>
    <w:rsid w:val="00247781"/>
    <w:rsid w:val="00280A86"/>
    <w:rsid w:val="002A4170"/>
    <w:rsid w:val="00430CA9"/>
    <w:rsid w:val="00442A29"/>
    <w:rsid w:val="00482C5D"/>
    <w:rsid w:val="0048525B"/>
    <w:rsid w:val="004A7ECB"/>
    <w:rsid w:val="004C436A"/>
    <w:rsid w:val="00502F81"/>
    <w:rsid w:val="00572C6D"/>
    <w:rsid w:val="00582103"/>
    <w:rsid w:val="00594692"/>
    <w:rsid w:val="00676F53"/>
    <w:rsid w:val="006F7ABF"/>
    <w:rsid w:val="00774B79"/>
    <w:rsid w:val="00781CB5"/>
    <w:rsid w:val="007E3B11"/>
    <w:rsid w:val="00824509"/>
    <w:rsid w:val="0089131A"/>
    <w:rsid w:val="008C5FAA"/>
    <w:rsid w:val="00977E1E"/>
    <w:rsid w:val="009C1352"/>
    <w:rsid w:val="00A42A4B"/>
    <w:rsid w:val="00A62801"/>
    <w:rsid w:val="00BA09B2"/>
    <w:rsid w:val="00BB0E9F"/>
    <w:rsid w:val="00C650F6"/>
    <w:rsid w:val="00C75C6F"/>
    <w:rsid w:val="00CC4880"/>
    <w:rsid w:val="00D021FF"/>
    <w:rsid w:val="00D07A6D"/>
    <w:rsid w:val="00D45A1D"/>
    <w:rsid w:val="00D53FE8"/>
    <w:rsid w:val="00DF63E7"/>
    <w:rsid w:val="00E06550"/>
    <w:rsid w:val="00E06926"/>
    <w:rsid w:val="00E10645"/>
    <w:rsid w:val="00E26CF7"/>
    <w:rsid w:val="00E47CC8"/>
    <w:rsid w:val="00F535E7"/>
    <w:rsid w:val="00F73506"/>
    <w:rsid w:val="00FA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2727F3B"/>
  <w15:chartTrackingRefBased/>
  <w15:docId w15:val="{F7FD28F3-193E-4CB8-8077-B01B29CD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s-PR" w:eastAsia="es-P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21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1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13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2A4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42A4B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42A4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42A4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B4B99416EA14C88C0553C82EAD037" ma:contentTypeVersion="0" ma:contentTypeDescription="Create a new document." ma:contentTypeScope="" ma:versionID="17341afc63413ed4e367e95ac47d7e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5e7305dbe0b1c393ed78281c8b72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4BBC9C-BC4A-43AE-8DC4-98D8905F8A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D29BC-DA23-419B-8B43-8DD56A4E5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237CA-95F2-480D-9A1B-43262A555C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D8537EB-A0A3-4114-AFBE-409124DC5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A6476FB-D86E-47E5-92ED-AB5CCD91F9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Oficina de Gerencia y Presupuesto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slopez</dc:creator>
  <cp:keywords/>
  <cp:lastModifiedBy>Oscar Gamez Torres</cp:lastModifiedBy>
  <cp:revision>2</cp:revision>
  <cp:lastPrinted>2012-01-13T20:56:00Z</cp:lastPrinted>
  <dcterms:created xsi:type="dcterms:W3CDTF">2021-06-01T18:19:00Z</dcterms:created>
  <dcterms:modified xsi:type="dcterms:W3CDTF">2021-06-01T18:19:00Z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Ina Toro</vt:lpwstr>
  </property>
  <property fmtid="{D5CDD505-2E9C-101B-9397-08002B2CF9AE}" pid="3" name="Order">
    <vt:lpwstr>679100.000000000</vt:lpwstr>
  </property>
  <property fmtid="{D5CDD505-2E9C-101B-9397-08002B2CF9AE}" pid="4" name="display_urn:schemas-microsoft-com:office:office#Author">
    <vt:lpwstr>Ina Toro</vt:lpwstr>
  </property>
</Properties>
</file>