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9D" w:rsidRPr="0030099D" w:rsidRDefault="0030099D" w:rsidP="0030099D">
      <w:pPr>
        <w:jc w:val="center"/>
        <w:rPr>
          <w:rFonts w:ascii="Century Gothic" w:eastAsia="Calibri" w:hAnsi="Century Gothic"/>
          <w:b/>
          <w:lang w:val="es-PR"/>
        </w:rPr>
      </w:pPr>
      <w:bookmarkStart w:id="0" w:name="_GoBack"/>
      <w:bookmarkEnd w:id="0"/>
      <w:r w:rsidRPr="0030099D">
        <w:rPr>
          <w:rFonts w:ascii="Century Gothic" w:eastAsia="Calibri" w:hAnsi="Century Gothic"/>
          <w:b/>
          <w:lang w:val="es-PR"/>
        </w:rPr>
        <w:t>Memorial Explicativo a Junta de Subastas</w:t>
      </w:r>
    </w:p>
    <w:p w:rsidR="0030099D" w:rsidRPr="0030099D" w:rsidRDefault="0030099D" w:rsidP="0030099D">
      <w:pPr>
        <w:jc w:val="center"/>
        <w:rPr>
          <w:rFonts w:ascii="Century Gothic" w:eastAsia="Calibri" w:hAnsi="Century Gothic"/>
          <w:b/>
          <w:lang w:val="es-PR"/>
        </w:rPr>
      </w:pPr>
      <w:r w:rsidRPr="0030099D">
        <w:rPr>
          <w:rFonts w:ascii="Century Gothic" w:eastAsia="Calibri" w:hAnsi="Century Gothic"/>
          <w:b/>
          <w:lang w:val="es-PR"/>
        </w:rPr>
        <w:t>Orden de Cambio Contrato de (Diseño/Gerencia)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Proyecto: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Orden de Cambio No.:</w:t>
      </w:r>
      <w:r w:rsidRPr="0030099D">
        <w:rPr>
          <w:rFonts w:ascii="Century Gothic" w:eastAsia="Calibri" w:hAnsi="Century Gothic"/>
          <w:lang w:val="es-PR"/>
        </w:rPr>
        <w:tab/>
        <w:t xml:space="preserve">  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Contratista: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Diseñador: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Cantidad de Orden de Cambio: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% de Órdenes de Cambio: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Extensión de Tiempo: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Fecha de Comienzo: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Fecha de Terminación Revisada: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Fecha de terminación con aprobación de esta OC: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% Trabajo Realizado (fecha):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% Tiempo Transcurrido:</w:t>
      </w:r>
      <w:r w:rsidRPr="0030099D">
        <w:rPr>
          <w:rFonts w:ascii="Century Gothic" w:eastAsia="Calibri" w:hAnsi="Century Gothic"/>
          <w:lang w:val="es-PR"/>
        </w:rPr>
        <w:tab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PR"/>
        </w:rPr>
      </w:pPr>
      <w:r w:rsidRPr="0030099D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PR"/>
        </w:rPr>
      </w:pPr>
    </w:p>
    <w:p w:rsidR="0030099D" w:rsidRPr="0030099D" w:rsidRDefault="0030099D" w:rsidP="0030099D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Costo: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Extensión de Tiempo: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Breve</w:t>
      </w:r>
      <w:r w:rsidRPr="0030099D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Justificación</w:t>
      </w:r>
      <w:r w:rsidRPr="0030099D">
        <w:rPr>
          <w:rFonts w:ascii="Century Gothic" w:eastAsia="Calibri" w:hAnsi="Century Gothic"/>
          <w:b/>
          <w:lang w:val="es-PR"/>
        </w:rPr>
        <w:t xml:space="preserve">: </w:t>
      </w:r>
      <w:r w:rsidRPr="0030099D">
        <w:rPr>
          <w:rFonts w:ascii="Century Gothic" w:eastAsia="Calibri" w:hAnsi="Century Gothic"/>
          <w:lang w:val="es-PR"/>
        </w:rPr>
        <w:t>Por qué hay que hacer este trabajo.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Peticionario</w:t>
      </w:r>
      <w:r w:rsidRPr="0030099D">
        <w:rPr>
          <w:rFonts w:ascii="Century Gothic" w:eastAsia="Calibri" w:hAnsi="Century Gothic"/>
          <w:b/>
          <w:lang w:val="es-PR"/>
        </w:rPr>
        <w:t>:</w:t>
      </w:r>
      <w:r w:rsidRPr="0030099D">
        <w:rPr>
          <w:rFonts w:ascii="Century Gothic" w:eastAsia="Calibri" w:hAnsi="Century Gothic"/>
          <w:lang w:val="es-PR"/>
        </w:rPr>
        <w:t xml:space="preserve"> Quien pide o por qué surge la partida.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Consecuencias de rechazo</w:t>
      </w:r>
      <w:r w:rsidRPr="0030099D">
        <w:rPr>
          <w:rFonts w:ascii="Century Gothic" w:eastAsia="Calibri" w:hAnsi="Century Gothic"/>
          <w:b/>
          <w:lang w:val="es-PR"/>
        </w:rPr>
        <w:t>:</w:t>
      </w:r>
      <w:r w:rsidRPr="0030099D">
        <w:rPr>
          <w:rFonts w:ascii="Century Gothic" w:eastAsia="Calibri" w:hAnsi="Century Gothic"/>
          <w:lang w:val="es-PR"/>
        </w:rPr>
        <w:t xml:space="preserve"> que pasaría si no se hace esta partida.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Costo: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Extensión de Tiempo: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Breve</w:t>
      </w:r>
      <w:r w:rsidRPr="0030099D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Justificación</w:t>
      </w:r>
      <w:r w:rsidRPr="0030099D">
        <w:rPr>
          <w:rFonts w:ascii="Century Gothic" w:eastAsia="Calibri" w:hAnsi="Century Gothic"/>
          <w:b/>
          <w:lang w:val="es-PR"/>
        </w:rPr>
        <w:t xml:space="preserve">: </w:t>
      </w:r>
      <w:r w:rsidRPr="0030099D">
        <w:rPr>
          <w:rFonts w:ascii="Century Gothic" w:eastAsia="Calibri" w:hAnsi="Century Gothic"/>
          <w:lang w:val="es-PR"/>
        </w:rPr>
        <w:t>Por qué hay que hacer este trabajo.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Peticionario</w:t>
      </w:r>
      <w:r w:rsidRPr="0030099D">
        <w:rPr>
          <w:rFonts w:ascii="Century Gothic" w:eastAsia="Calibri" w:hAnsi="Century Gothic"/>
          <w:b/>
          <w:lang w:val="es-PR"/>
        </w:rPr>
        <w:t>:</w:t>
      </w:r>
      <w:r w:rsidRPr="0030099D">
        <w:rPr>
          <w:rFonts w:ascii="Century Gothic" w:eastAsia="Calibri" w:hAnsi="Century Gothic"/>
          <w:lang w:val="es-PR"/>
        </w:rPr>
        <w:t xml:space="preserve"> Quien pide o por qué surge la partida. </w:t>
      </w:r>
    </w:p>
    <w:p w:rsidR="0030099D" w:rsidRPr="0030099D" w:rsidRDefault="0030099D" w:rsidP="0030099D">
      <w:pPr>
        <w:ind w:left="720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b/>
          <w:u w:val="single"/>
          <w:lang w:val="es-PR"/>
        </w:rPr>
        <w:t>Consecuencias de rechazo</w:t>
      </w:r>
      <w:r w:rsidRPr="0030099D">
        <w:rPr>
          <w:rFonts w:ascii="Century Gothic" w:eastAsia="Calibri" w:hAnsi="Century Gothic"/>
          <w:b/>
          <w:lang w:val="es-PR"/>
        </w:rPr>
        <w:t>:</w:t>
      </w:r>
      <w:r w:rsidRPr="0030099D">
        <w:rPr>
          <w:rFonts w:ascii="Century Gothic" w:eastAsia="Calibri" w:hAnsi="Century Gothic"/>
          <w:lang w:val="es-PR"/>
        </w:rPr>
        <w:t xml:space="preserve"> que pasaría si no se hace esta partida.</w:t>
      </w:r>
      <w:r w:rsidR="00BA67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left:0;text-align:left;margin-left:529.5pt;margin-top:747.5pt;width:59pt;height:1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fXtg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" filled="f" stroked="f">
            <v:textbox>
              <w:txbxContent>
                <w:p w:rsidR="0030099D" w:rsidRPr="00DC6B9E" w:rsidRDefault="0030099D" w:rsidP="0030099D">
                  <w:pPr>
                    <w:rPr>
                      <w:sz w:val="12"/>
                    </w:rPr>
                  </w:pPr>
                  <w:r w:rsidRPr="00DC6B9E">
                    <w:rPr>
                      <w:sz w:val="12"/>
                    </w:rPr>
                    <w:t>Rev. Feb 2012</w:t>
                  </w:r>
                </w:p>
              </w:txbxContent>
            </v:textbox>
          </v:shape>
        </w:pict>
      </w:r>
      <w:r w:rsidRPr="0030099D">
        <w:rPr>
          <w:rFonts w:ascii="Century Gothic" w:eastAsia="Calibri" w:hAnsi="Century Gothic"/>
          <w:lang w:val="es-PR"/>
        </w:rPr>
        <w:br w:type="page"/>
      </w:r>
    </w:p>
    <w:p w:rsidR="0030099D" w:rsidRPr="0030099D" w:rsidRDefault="0030099D" w:rsidP="0030099D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PR"/>
        </w:rPr>
        <w:t xml:space="preserve">Con la presentación de esta </w:t>
      </w:r>
      <w:r w:rsidRPr="0030099D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30099D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30099D" w:rsidRPr="0030099D" w:rsidRDefault="0030099D" w:rsidP="0030099D">
      <w:pPr>
        <w:jc w:val="both"/>
        <w:rPr>
          <w:rFonts w:ascii="Century Gothic" w:eastAsia="Times New Roman" w:hAnsi="Century Gothic"/>
          <w:lang w:val="es-ES"/>
        </w:rPr>
      </w:pP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30099D">
        <w:rPr>
          <w:rFonts w:ascii="Century Gothic" w:eastAsia="Times New Roman" w:hAnsi="Century Gothic"/>
          <w:lang w:val="es-ES"/>
        </w:rPr>
        <w:t>Analysis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s-ES"/>
        </w:rPr>
        <w:t>Report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30099D">
        <w:rPr>
          <w:rFonts w:ascii="Century Gothic" w:eastAsia="Times New Roman" w:hAnsi="Century Gothic"/>
          <w:lang w:val="es-ES"/>
        </w:rPr>
        <w:t>Insp</w:t>
      </w:r>
      <w:proofErr w:type="spellEnd"/>
      <w:r w:rsidRPr="0030099D">
        <w:rPr>
          <w:rFonts w:ascii="Century Gothic" w:eastAsia="Times New Roman" w:hAnsi="Century Gothic"/>
          <w:lang w:val="es-ES"/>
        </w:rPr>
        <w:t>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30099D">
        <w:rPr>
          <w:rFonts w:ascii="Century Gothic" w:eastAsia="Times New Roman" w:hAnsi="Century Gothic"/>
          <w:lang w:val="es-ES"/>
        </w:rPr>
        <w:t>Daily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s-ES"/>
        </w:rPr>
        <w:t>Reports</w:t>
      </w:r>
      <w:proofErr w:type="spellEnd"/>
      <w:r w:rsidRPr="0030099D">
        <w:rPr>
          <w:rFonts w:ascii="Century Gothic" w:eastAsia="Times New Roman" w:hAnsi="Century Gothic"/>
          <w:lang w:val="es-ES"/>
        </w:rPr>
        <w:t>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30099D">
        <w:rPr>
          <w:rFonts w:ascii="Century Gothic" w:eastAsia="Times New Roman" w:hAnsi="Century Gothic"/>
          <w:lang w:val="es-ES"/>
        </w:rPr>
        <w:t>CPM</w:t>
      </w:r>
      <w:proofErr w:type="spellEnd"/>
      <w:r w:rsidRPr="0030099D">
        <w:rPr>
          <w:rFonts w:ascii="Century Gothic" w:eastAsia="Times New Roman" w:hAnsi="Century Gothic"/>
          <w:lang w:val="es-ES"/>
        </w:rPr>
        <w:t>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Copia de las Cartas de Intento.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30099D">
        <w:rPr>
          <w:rFonts w:ascii="Century Gothic" w:eastAsia="Times New Roman" w:hAnsi="Century Gothic"/>
          <w:lang w:val="es-ES"/>
        </w:rPr>
        <w:t>supporting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s-ES"/>
        </w:rPr>
        <w:t>documents</w:t>
      </w:r>
      <w:proofErr w:type="spellEnd"/>
      <w:r w:rsidRPr="0030099D">
        <w:rPr>
          <w:rFonts w:ascii="Century Gothic" w:eastAsia="Times New Roman" w:hAnsi="Century Gothic"/>
          <w:lang w:val="es-ES"/>
        </w:rPr>
        <w:t>”.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Reporte de Errores y Omisiones.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30099D">
        <w:rPr>
          <w:rFonts w:ascii="Century Gothic" w:eastAsia="Times New Roman" w:hAnsi="Century Gothic"/>
          <w:lang w:val="es-ES"/>
        </w:rPr>
        <w:t>Mod</w:t>
      </w:r>
      <w:proofErr w:type="spellEnd"/>
      <w:r w:rsidRPr="0030099D">
        <w:rPr>
          <w:rFonts w:ascii="Century Gothic" w:eastAsia="Times New Roman" w:hAnsi="Century Gothic"/>
          <w:lang w:val="es-ES"/>
        </w:rPr>
        <w:t>. CM-1 y CM-2.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30099D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30099D">
        <w:rPr>
          <w:rFonts w:ascii="Century Gothic" w:eastAsia="Times New Roman" w:hAnsi="Century Gothic"/>
          <w:lang w:val="en-US"/>
        </w:rPr>
        <w:t>del</w:t>
      </w:r>
      <w:proofErr w:type="gramEnd"/>
      <w:r w:rsidRPr="0030099D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n-US"/>
        </w:rPr>
        <w:t>Gerente</w:t>
      </w:r>
      <w:proofErr w:type="spellEnd"/>
      <w:r w:rsidRPr="0030099D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30099D">
        <w:rPr>
          <w:rFonts w:ascii="Century Gothic" w:eastAsia="Times New Roman" w:hAnsi="Century Gothic"/>
          <w:lang w:val="en-US"/>
        </w:rPr>
        <w:t>Programa</w:t>
      </w:r>
      <w:proofErr w:type="spellEnd"/>
      <w:r w:rsidRPr="0030099D">
        <w:rPr>
          <w:rFonts w:ascii="Century Gothic" w:eastAsia="Times New Roman" w:hAnsi="Century Gothic"/>
          <w:lang w:val="en-US"/>
        </w:rPr>
        <w:t>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“</w:t>
      </w:r>
      <w:proofErr w:type="spellStart"/>
      <w:r w:rsidRPr="0030099D">
        <w:rPr>
          <w:rFonts w:ascii="Century Gothic" w:eastAsia="Times New Roman" w:hAnsi="Century Gothic"/>
          <w:lang w:val="es-ES"/>
        </w:rPr>
        <w:t>Cost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s-ES"/>
        </w:rPr>
        <w:t>Analysis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30099D">
        <w:rPr>
          <w:rFonts w:ascii="Century Gothic" w:eastAsia="Times New Roman" w:hAnsi="Century Gothic"/>
          <w:lang w:val="es-ES"/>
        </w:rPr>
        <w:t>Reports</w:t>
      </w:r>
      <w:proofErr w:type="spellEnd"/>
      <w:r w:rsidRPr="0030099D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 xml:space="preserve">Copia del contrato 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30099D" w:rsidRPr="0030099D" w:rsidRDefault="0030099D" w:rsidP="0030099D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30099D">
        <w:rPr>
          <w:rFonts w:ascii="Century Gothic" w:eastAsia="Times New Roman" w:hAnsi="Century Gothic"/>
          <w:lang w:val="es-PR"/>
        </w:rPr>
        <w:t>Copia del Registro Único de Licitadores.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ES"/>
        </w:rPr>
      </w:pPr>
    </w:p>
    <w:p w:rsidR="0030099D" w:rsidRPr="0030099D" w:rsidRDefault="0030099D" w:rsidP="0030099D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  <w:r w:rsidRPr="0030099D">
        <w:rPr>
          <w:rFonts w:ascii="Century Gothic" w:eastAsia="Calibri" w:hAnsi="Century Gothic"/>
          <w:lang w:val="es-PR"/>
        </w:rPr>
        <w:br w:type="page"/>
      </w:r>
    </w:p>
    <w:p w:rsidR="0030099D" w:rsidRPr="0030099D" w:rsidRDefault="0030099D" w:rsidP="0030099D">
      <w:pPr>
        <w:jc w:val="both"/>
        <w:rPr>
          <w:rFonts w:ascii="Century Gothic" w:eastAsia="Times New Roman" w:hAnsi="Century Gothic"/>
          <w:lang w:val="es-PR"/>
        </w:rPr>
      </w:pPr>
      <w:r w:rsidRPr="0030099D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p w:rsidR="0030099D" w:rsidRPr="0030099D" w:rsidRDefault="0030099D" w:rsidP="0030099D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30099D" w:rsidRPr="0030099D" w:rsidRDefault="0030099D" w:rsidP="0030099D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30099D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30099D">
        <w:rPr>
          <w:rFonts w:ascii="Century Gothic" w:eastAsia="Times New Roman" w:hAnsi="Century Gothic"/>
          <w:b/>
          <w:lang w:val="es-PR"/>
        </w:rPr>
        <w:t>:</w:t>
      </w:r>
      <w:r w:rsidRPr="0030099D">
        <w:rPr>
          <w:rFonts w:ascii="Century Gothic" w:eastAsia="Times New Roman" w:hAnsi="Century Gothic"/>
          <w:b/>
          <w:lang w:val="es-PR"/>
        </w:rPr>
        <w:tab/>
      </w:r>
    </w:p>
    <w:p w:rsidR="0030099D" w:rsidRPr="0030099D" w:rsidRDefault="0030099D" w:rsidP="0030099D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30099D">
        <w:rPr>
          <w:rFonts w:ascii="Century Gothic" w:eastAsia="Times New Roman" w:hAnsi="Century Gothic"/>
          <w:b/>
          <w:lang w:val="es-PR"/>
        </w:rPr>
        <w:tab/>
      </w:r>
      <w:r w:rsidRPr="0030099D">
        <w:rPr>
          <w:rFonts w:ascii="Century Gothic" w:eastAsia="Times New Roman" w:hAnsi="Century Gothic"/>
          <w:b/>
          <w:lang w:val="es-PR"/>
        </w:rPr>
        <w:tab/>
      </w:r>
      <w:r w:rsidRPr="0030099D">
        <w:rPr>
          <w:rFonts w:ascii="Century Gothic" w:eastAsia="Times New Roman" w:hAnsi="Century Gothic"/>
          <w:b/>
          <w:lang w:val="es-PR"/>
        </w:rPr>
        <w:tab/>
      </w:r>
      <w:r w:rsidRPr="0030099D">
        <w:rPr>
          <w:rFonts w:ascii="Century Gothic" w:eastAsia="Times New Roman" w:hAnsi="Century Gothic"/>
          <w:b/>
          <w:lang w:val="es-PR"/>
        </w:rPr>
        <w:tab/>
      </w:r>
      <w:r w:rsidRPr="0030099D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70"/>
        <w:gridCol w:w="502"/>
        <w:gridCol w:w="3984"/>
      </w:tblGrid>
      <w:tr w:rsidR="0030099D" w:rsidRPr="0030099D" w:rsidTr="00251DBA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40" w:type="dxa"/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30099D" w:rsidRPr="0030099D" w:rsidTr="00251DBA">
        <w:tc>
          <w:tcPr>
            <w:tcW w:w="4698" w:type="dxa"/>
            <w:tcBorders>
              <w:top w:val="single" w:sz="4" w:space="0" w:color="auto"/>
            </w:tcBorders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30099D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40" w:type="dxa"/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30099D" w:rsidRPr="0030099D" w:rsidRDefault="0030099D" w:rsidP="0030099D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30099D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30099D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BA678C" w:rsidP="0030099D">
      <w:pPr>
        <w:spacing w:after="160" w:line="259" w:lineRule="auto"/>
        <w:rPr>
          <w:rFonts w:ascii="Century Gothic" w:eastAsia="Calibri" w:hAnsi="Century Gothic"/>
          <w:lang w:val="es-PR"/>
        </w:rPr>
      </w:pPr>
      <w:r>
        <w:rPr>
          <w:noProof/>
        </w:rPr>
        <w:pict>
          <v:shape id="Text Box 1" o:spid="_x0000_s1034" type="#_x0000_t202" style="position:absolute;margin-left:411.2pt;margin-top:316.4pt;width:88.15pt;height:33.2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hCuA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" filled="f" stroked="f">
            <v:textbox>
              <w:txbxContent>
                <w:p w:rsidR="0030099D" w:rsidRDefault="0030099D" w:rsidP="0030099D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AVP-500611B</w:t>
                  </w:r>
                </w:p>
                <w:p w:rsidR="0030099D" w:rsidRPr="00DC6B9E" w:rsidRDefault="0030099D" w:rsidP="0030099D">
                  <w:pPr>
                    <w:jc w:val="right"/>
                    <w:rPr>
                      <w:sz w:val="12"/>
                    </w:rPr>
                  </w:pPr>
                  <w:r w:rsidRPr="00B51620">
                    <w:rPr>
                      <w:sz w:val="12"/>
                    </w:rPr>
                    <w:t>Rev. Jun</w:t>
                  </w:r>
                  <w:r>
                    <w:rPr>
                      <w:sz w:val="12"/>
                    </w:rPr>
                    <w:t>io</w:t>
                  </w:r>
                  <w:r w:rsidRPr="00B51620">
                    <w:rPr>
                      <w:sz w:val="12"/>
                    </w:rPr>
                    <w:t xml:space="preserve"> 201</w:t>
                  </w:r>
                  <w:r w:rsidR="00880B47">
                    <w:rPr>
                      <w:sz w:val="12"/>
                    </w:rPr>
                    <w:t>7</w:t>
                  </w:r>
                </w:p>
              </w:txbxContent>
            </v:textbox>
          </v:shape>
        </w:pict>
      </w:r>
      <w:r w:rsidR="0030099D" w:rsidRPr="0030099D">
        <w:rPr>
          <w:rFonts w:ascii="Century Gothic" w:eastAsia="Calibri" w:hAnsi="Century Gothic"/>
          <w:lang w:val="es-PR"/>
        </w:rPr>
        <w:br w:type="page"/>
        <w:t xml:space="preserve">El Área de Desarrollo y Construcción de Proyectos recomienda la aprobación de esta </w:t>
      </w:r>
      <w:r w:rsidR="0030099D" w:rsidRPr="0030099D">
        <w:rPr>
          <w:rFonts w:ascii="Century Gothic" w:eastAsia="Calibri" w:hAnsi="Century Gothic"/>
          <w:b/>
          <w:u w:val="single"/>
          <w:lang w:val="es-PR"/>
        </w:rPr>
        <w:t>Orden de Cambio</w:t>
      </w:r>
      <w:r w:rsidR="0030099D" w:rsidRPr="0030099D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0099D" w:rsidRPr="0030099D" w:rsidTr="00251DBA"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30099D" w:rsidRPr="0030099D" w:rsidTr="00251DBA"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30099D" w:rsidRPr="0030099D" w:rsidRDefault="0030099D" w:rsidP="0030099D">
      <w:pPr>
        <w:jc w:val="both"/>
        <w:rPr>
          <w:rFonts w:ascii="Century Gothic" w:eastAsia="Calibri" w:hAnsi="Century Gothic"/>
          <w:u w:val="single"/>
          <w:lang w:val="es-PR"/>
        </w:rPr>
      </w:pPr>
      <w:r w:rsidRPr="0030099D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30099D" w:rsidRPr="0030099D" w:rsidTr="00251DBA"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30099D" w:rsidRPr="0030099D" w:rsidTr="00251DBA"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30099D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30099D" w:rsidRPr="0030099D" w:rsidRDefault="0030099D" w:rsidP="0030099D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30099D" w:rsidRPr="0030099D" w:rsidRDefault="0030099D" w:rsidP="0030099D">
      <w:pPr>
        <w:spacing w:after="160" w:line="259" w:lineRule="auto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br w:type="page"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Luego de haber sido debidamente justificada esta Orden de Cambio por el Área de Desarrollo y Construcción de Proyectos y haber sido verificada la documentación de contratación por el Área de Adquisición y Contratación, someto la misma a la Junta de Subastas para su debida autorización.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_____________________________</w:t>
      </w:r>
    </w:p>
    <w:p w:rsidR="0030099D" w:rsidRPr="0030099D" w:rsidRDefault="00E93410" w:rsidP="0030099D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 xml:space="preserve">Lic. Fernando Gil Enseñat </w:t>
      </w:r>
    </w:p>
    <w:p w:rsidR="0030099D" w:rsidRDefault="00E93410" w:rsidP="0030099D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Secretario</w:t>
      </w:r>
    </w:p>
    <w:p w:rsidR="00E93410" w:rsidRPr="0030099D" w:rsidRDefault="00E93410" w:rsidP="0030099D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Presidente Junta de Gobierno</w:t>
      </w:r>
    </w:p>
    <w:p w:rsidR="0030099D" w:rsidRPr="0030099D" w:rsidRDefault="0030099D" w:rsidP="0030099D">
      <w:pPr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 xml:space="preserve">Administración de Vivienda Pública </w:t>
      </w:r>
    </w:p>
    <w:p w:rsidR="0030099D" w:rsidRPr="0030099D" w:rsidRDefault="0030099D" w:rsidP="0030099D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br w:type="page"/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b/>
          <w:lang w:val="es-PR"/>
        </w:rPr>
      </w:pPr>
    </w:p>
    <w:p w:rsidR="0030099D" w:rsidRPr="0030099D" w:rsidRDefault="0030099D" w:rsidP="0030099D">
      <w:pPr>
        <w:jc w:val="center"/>
        <w:rPr>
          <w:rFonts w:ascii="Century Gothic" w:eastAsia="Calibri" w:hAnsi="Century Gothic"/>
          <w:b/>
          <w:lang w:val="es-PR"/>
        </w:rPr>
      </w:pPr>
      <w:r w:rsidRPr="0030099D">
        <w:rPr>
          <w:rFonts w:ascii="Century Gothic" w:eastAsia="Calibri" w:hAnsi="Century Gothic"/>
          <w:b/>
          <w:lang w:val="es-PR"/>
        </w:rPr>
        <w:t>MIEMBROS DE LA JUNTA DE SUBASTAS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Luego de una evaluación de los documentos sometidos ante la consideración de los miembros de la Junta de Subastas: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ind w:left="708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[  ] Autorizo</w:t>
      </w:r>
    </w:p>
    <w:p w:rsidR="0030099D" w:rsidRPr="0030099D" w:rsidRDefault="0030099D" w:rsidP="0030099D">
      <w:pPr>
        <w:ind w:left="708"/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ind w:left="708"/>
        <w:jc w:val="both"/>
        <w:rPr>
          <w:rFonts w:ascii="Century Gothic" w:eastAsia="Calibri" w:hAnsi="Century Gothic"/>
          <w:lang w:val="es-PR"/>
        </w:rPr>
      </w:pPr>
      <w:r w:rsidRPr="0030099D">
        <w:rPr>
          <w:rFonts w:ascii="Century Gothic" w:eastAsia="Calibri" w:hAnsi="Century Gothic"/>
          <w:lang w:val="es-PR"/>
        </w:rPr>
        <w:t>[  ] No autorizo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  <w:proofErr w:type="gramStart"/>
      <w:r w:rsidRPr="0030099D">
        <w:rPr>
          <w:rFonts w:ascii="Century Gothic" w:eastAsia="Calibri" w:hAnsi="Century Gothic"/>
          <w:lang w:val="es-PR"/>
        </w:rPr>
        <w:t>al</w:t>
      </w:r>
      <w:proofErr w:type="gramEnd"/>
      <w:r w:rsidRPr="0030099D">
        <w:rPr>
          <w:rFonts w:ascii="Century Gothic" w:eastAsia="Calibri" w:hAnsi="Century Gothic"/>
          <w:lang w:val="es-PR"/>
        </w:rPr>
        <w:t xml:space="preserve"> Administrador de Vivienda Pública a firmar la Orden de Cambio #</w:t>
      </w:r>
      <w:r w:rsidRPr="0030099D">
        <w:rPr>
          <w:rFonts w:ascii="Century Gothic" w:eastAsia="Calibri" w:hAnsi="Century Gothic"/>
          <w:b/>
          <w:lang w:val="es-PR"/>
        </w:rPr>
        <w:t>___</w:t>
      </w:r>
      <w:r w:rsidRPr="0030099D">
        <w:rPr>
          <w:rFonts w:ascii="Century Gothic" w:eastAsia="Calibri" w:hAnsi="Century Gothic"/>
          <w:lang w:val="es-PR"/>
        </w:rPr>
        <w:t xml:space="preserve"> al contrato Núm. </w:t>
      </w:r>
      <w:r w:rsidRPr="0030099D">
        <w:rPr>
          <w:rFonts w:ascii="Century Gothic" w:eastAsia="Calibri" w:hAnsi="Century Gothic"/>
          <w:b/>
          <w:lang w:val="es-PR"/>
        </w:rPr>
        <w:t>___________________</w:t>
      </w:r>
      <w:r w:rsidRPr="0030099D">
        <w:rPr>
          <w:rFonts w:ascii="Century Gothic" w:eastAsia="Calibri" w:hAnsi="Century Gothic"/>
          <w:lang w:val="es-PR"/>
        </w:rPr>
        <w:t xml:space="preserve"> </w:t>
      </w:r>
      <w:proofErr w:type="gramStart"/>
      <w:r w:rsidRPr="0030099D">
        <w:rPr>
          <w:rFonts w:ascii="Century Gothic" w:eastAsia="Calibri" w:hAnsi="Century Gothic"/>
          <w:lang w:val="es-PR"/>
        </w:rPr>
        <w:t>por</w:t>
      </w:r>
      <w:proofErr w:type="gramEnd"/>
      <w:r w:rsidRPr="0030099D">
        <w:rPr>
          <w:rFonts w:ascii="Century Gothic" w:eastAsia="Calibri" w:hAnsi="Century Gothic"/>
          <w:lang w:val="es-PR"/>
        </w:rPr>
        <w:t xml:space="preserve"> la cantidad  de </w:t>
      </w:r>
      <w:r w:rsidRPr="0030099D">
        <w:rPr>
          <w:rFonts w:ascii="Century Gothic" w:eastAsia="Calibri" w:hAnsi="Century Gothic"/>
          <w:b/>
          <w:lang w:val="es-PR"/>
        </w:rPr>
        <w:t>$______________</w:t>
      </w:r>
      <w:r w:rsidRPr="0030099D">
        <w:rPr>
          <w:rFonts w:ascii="Century Gothic" w:eastAsia="Calibri" w:hAnsi="Century Gothic"/>
          <w:lang w:val="es-PR"/>
        </w:rPr>
        <w:t xml:space="preserve">, entre la Administración de Vivienda Pública y </w:t>
      </w:r>
      <w:r w:rsidRPr="0030099D">
        <w:rPr>
          <w:rFonts w:ascii="Century Gothic" w:eastAsia="Calibri" w:hAnsi="Century Gothic"/>
          <w:b/>
          <w:lang w:val="es-PR"/>
        </w:rPr>
        <w:t>____</w:t>
      </w:r>
      <w:r w:rsidRPr="0030099D">
        <w:rPr>
          <w:rFonts w:ascii="Century Gothic" w:eastAsia="Calibri" w:hAnsi="Century Gothic"/>
          <w:b/>
          <w:u w:val="single"/>
          <w:lang w:val="es-PR"/>
        </w:rPr>
        <w:t>contratista</w:t>
      </w:r>
      <w:r w:rsidRPr="0030099D">
        <w:rPr>
          <w:rFonts w:ascii="Century Gothic" w:eastAsia="Calibri" w:hAnsi="Century Gothic"/>
          <w:b/>
          <w:lang w:val="es-PR"/>
        </w:rPr>
        <w:t>______________</w:t>
      </w:r>
      <w:r w:rsidRPr="0030099D">
        <w:rPr>
          <w:rFonts w:ascii="Century Gothic" w:eastAsia="Calibri" w:hAnsi="Century Gothic"/>
          <w:lang w:val="es-PR"/>
        </w:rPr>
        <w:t xml:space="preserve">, para realizar los trabajos de </w:t>
      </w:r>
      <w:r w:rsidRPr="0030099D">
        <w:rPr>
          <w:rFonts w:ascii="Century Gothic" w:eastAsia="Calibri" w:hAnsi="Century Gothic"/>
          <w:b/>
          <w:lang w:val="es-PR"/>
        </w:rPr>
        <w:t>___________________________________________________________</w:t>
      </w:r>
      <w:r w:rsidRPr="0030099D">
        <w:rPr>
          <w:rFonts w:ascii="Century Gothic" w:eastAsia="Calibri" w:hAnsi="Century Gothic"/>
          <w:lang w:val="es-PR"/>
        </w:rPr>
        <w:t xml:space="preserve"> en el Res. </w:t>
      </w:r>
      <w:r w:rsidRPr="0030099D">
        <w:rPr>
          <w:rFonts w:ascii="Century Gothic" w:eastAsia="Calibri" w:hAnsi="Century Gothic"/>
          <w:b/>
          <w:lang w:val="es-PR"/>
        </w:rPr>
        <w:t>________________________________</w:t>
      </w:r>
      <w:r w:rsidRPr="0030099D">
        <w:rPr>
          <w:rFonts w:ascii="Century Gothic" w:eastAsia="Calibri" w:hAnsi="Century Gothic"/>
          <w:lang w:val="es-PR"/>
        </w:rPr>
        <w:t xml:space="preserve"> (RQ00</w:t>
      </w:r>
      <w:r w:rsidRPr="0030099D">
        <w:rPr>
          <w:rFonts w:ascii="Century Gothic" w:eastAsia="Calibri" w:hAnsi="Century Gothic"/>
          <w:b/>
          <w:lang w:val="es-PR"/>
        </w:rPr>
        <w:t>______</w:t>
      </w:r>
      <w:r w:rsidRPr="0030099D">
        <w:rPr>
          <w:rFonts w:ascii="Century Gothic" w:eastAsia="Calibri" w:hAnsi="Century Gothic"/>
          <w:lang w:val="es-PR"/>
        </w:rPr>
        <w:t>)</w:t>
      </w: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p w:rsidR="0030099D" w:rsidRPr="0030099D" w:rsidRDefault="0030099D" w:rsidP="0030099D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61"/>
        <w:gridCol w:w="2361"/>
        <w:gridCol w:w="2934"/>
      </w:tblGrid>
      <w:tr w:rsidR="00103A20" w:rsidRPr="0030099D" w:rsidTr="00103A20">
        <w:trPr>
          <w:trHeight w:val="1070"/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103A20">
              <w:rPr>
                <w:rFonts w:ascii="Century Gothic" w:eastAsia="Calibri" w:hAnsi="Century Gothic"/>
                <w:lang w:val="es-PR"/>
              </w:rPr>
              <w:t>Nombre</w:t>
            </w:r>
          </w:p>
        </w:tc>
        <w:tc>
          <w:tcPr>
            <w:tcW w:w="2572" w:type="dxa"/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103A20">
              <w:rPr>
                <w:rFonts w:ascii="Century Gothic" w:eastAsia="Calibri" w:hAnsi="Century Gothic"/>
                <w:lang w:val="es-PR"/>
              </w:rPr>
              <w:t>Fecha</w:t>
            </w:r>
          </w:p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</w:tr>
      <w:tr w:rsidR="0030099D" w:rsidRPr="0030099D" w:rsidTr="00103A20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103A20">
              <w:rPr>
                <w:rFonts w:ascii="Century Gothic" w:eastAsia="Calibri" w:hAnsi="Century Gothic"/>
                <w:lang w:val="es-PR"/>
              </w:rPr>
              <w:t>Firma</w:t>
            </w:r>
          </w:p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2572" w:type="dxa"/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3130" w:type="dxa"/>
            <w:shd w:val="clear" w:color="auto" w:fill="auto"/>
          </w:tcPr>
          <w:p w:rsidR="0030099D" w:rsidRPr="00103A20" w:rsidRDefault="0030099D" w:rsidP="00103A20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30099D" w:rsidRPr="0030099D" w:rsidRDefault="0030099D" w:rsidP="0030099D">
      <w:pPr>
        <w:rPr>
          <w:rFonts w:ascii="Century Gothic" w:eastAsia="Calibri" w:hAnsi="Century Gothic"/>
          <w:lang w:val="es-PR"/>
        </w:rPr>
      </w:pPr>
    </w:p>
    <w:p w:rsidR="0080268D" w:rsidRPr="0030099D" w:rsidRDefault="0080268D" w:rsidP="0030099D"/>
    <w:sectPr w:rsidR="0080268D" w:rsidRPr="0030099D" w:rsidSect="00477C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50" w:right="1800" w:bottom="16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8C" w:rsidRDefault="00BA678C">
      <w:r>
        <w:separator/>
      </w:r>
    </w:p>
  </w:endnote>
  <w:endnote w:type="continuationSeparator" w:id="0">
    <w:p w:rsidR="00BA678C" w:rsidRDefault="00BA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410" w:rsidRPr="00E93410" w:rsidRDefault="00BA678C" w:rsidP="00E93410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433.9pt;margin-top:-28.5pt;width:69.15pt;height:67.3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_x0000_s2065" style="position:absolute;margin-left:.3pt;margin-top:-10.85pt;width:441pt;height:26.75pt;z-index:-3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E93410" w:rsidRPr="00E93410" w:rsidRDefault="00E93410" w:rsidP="00E93410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E9341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E93410" w:rsidRPr="00E93410" w:rsidRDefault="00E93410" w:rsidP="00E93410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E9341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_x0000_s2067" type="#_x0000_t75" alt="Description: C:\Users\rvazquez\AppData\Local\Microsoft\Windows\Temporary Internet Files\Content.IE5\APWFQDCF\fheo200.tiff" style="position:absolute;margin-left:-41.4pt;margin-top:-16.55pt;width:30.75pt;height:36.7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410" w:rsidRPr="00E93410" w:rsidRDefault="00BA678C" w:rsidP="00E93410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rect id="Rectangle 4" o:spid="_x0000_s2059" style="position:absolute;margin-left:.3pt;margin-top:-10.85pt;width:441pt;height:26.75pt;z-index:-5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E93410" w:rsidRPr="00E93410" w:rsidRDefault="00E93410" w:rsidP="00E93410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E9341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E93410" w:rsidRPr="00E93410" w:rsidRDefault="00E93410" w:rsidP="00E93410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E9341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9341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61" type="#_x0000_t75" alt="Description: C:\Users\rvazquez\AppData\Local\Microsoft\Windows\Temporary Internet Files\Content.IE5\APWFQDCF\fheo200.tiff" style="position:absolute;margin-left:-41.4pt;margin-top:-16.55pt;width:30.75pt;height:36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1" o:title="fheo200"/>
          <w10:wrap type="through"/>
        </v:shape>
      </w:pict>
    </w:r>
    <w:r>
      <w:rPr>
        <w:noProof/>
      </w:rPr>
      <w:pict>
        <v:shape id="Picture 2" o:spid="_x0000_s2060" type="#_x0000_t75" style="position:absolute;margin-left:472.5pt;margin-top:-4.55pt;width:69.15pt;height:67.3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35 0 -235 21360 21600 21360 21600 0 -235 0">
          <v:imagedata r:id="rId2" o:title="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8C" w:rsidRDefault="00BA678C">
      <w:r>
        <w:separator/>
      </w:r>
    </w:p>
  </w:footnote>
  <w:footnote w:type="continuationSeparator" w:id="0">
    <w:p w:rsidR="00BA678C" w:rsidRDefault="00BA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Junta de </w:t>
    </w:r>
    <w:r w:rsidR="00E93410">
      <w:rPr>
        <w:rFonts w:ascii="Century Gothic" w:eastAsia="Calibri" w:hAnsi="Century Gothic"/>
        <w:b/>
        <w:sz w:val="20"/>
        <w:szCs w:val="20"/>
        <w:lang w:val="es-PR"/>
      </w:rPr>
      <w:t>Subastas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AD2795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AD2795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  <w:p w:rsidR="00477CF2" w:rsidRPr="00477CF2" w:rsidRDefault="00477CF2" w:rsidP="00477CF2">
    <w:pPr>
      <w:tabs>
        <w:tab w:val="center" w:pos="4680"/>
        <w:tab w:val="right" w:pos="9360"/>
      </w:tabs>
      <w:rPr>
        <w:rFonts w:ascii="Century Gothic" w:eastAsia="Calibri" w:hAnsi="Century Gothic"/>
        <w:sz w:val="22"/>
        <w:szCs w:val="22"/>
        <w:lang w:val="es-P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410" w:rsidRDefault="00BA67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8" type="#_x0000_t75" style="position:absolute;margin-left:-75.65pt;margin-top:-29.25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A"/>
    <w:rsid w:val="0009575A"/>
    <w:rsid w:val="00103A20"/>
    <w:rsid w:val="00283F94"/>
    <w:rsid w:val="0030099D"/>
    <w:rsid w:val="00477CF2"/>
    <w:rsid w:val="0080268D"/>
    <w:rsid w:val="00880B47"/>
    <w:rsid w:val="00AD2795"/>
    <w:rsid w:val="00BA678C"/>
    <w:rsid w:val="00C87F0C"/>
    <w:rsid w:val="00CE668D"/>
    <w:rsid w:val="00D71085"/>
    <w:rsid w:val="00E4189C"/>
    <w:rsid w:val="00E44C9D"/>
    <w:rsid w:val="00E93410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12A7E632-AF64-4DDD-8634-4DAD636B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C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08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0099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34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1E468E9-77AE-450F-91C3-2B5520F39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8E21A-887B-4727-A0C8-4D42114DFD7F}"/>
</file>

<file path=customXml/itemProps3.xml><?xml version="1.0" encoding="utf-8"?>
<ds:datastoreItem xmlns:ds="http://schemas.openxmlformats.org/officeDocument/2006/customXml" ds:itemID="{0317A162-654D-4A55-9C4E-B1CE9C28EAC0}"/>
</file>

<file path=customXml/itemProps4.xml><?xml version="1.0" encoding="utf-8"?>
<ds:datastoreItem xmlns:ds="http://schemas.openxmlformats.org/officeDocument/2006/customXml" ds:itemID="{E60186FE-E74E-40E9-959F-693D30BE0F56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4</TotalTime>
  <Pages>6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2017-03-15T19:37:00Z</cp:lastPrinted>
  <dcterms:created xsi:type="dcterms:W3CDTF">2014-09-22T15:45:00Z</dcterms:created>
  <dcterms:modified xsi:type="dcterms:W3CDTF">2017-03-15T19:37:00Z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